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0468B" w14:textId="6CE2098F" w:rsidR="00473972" w:rsidRPr="00473972" w:rsidRDefault="00473972" w:rsidP="008A11FD">
      <w:pPr>
        <w:spacing w:beforeLines="1000" w:before="3600"/>
        <w:jc w:val="center"/>
        <w:rPr>
          <w:sz w:val="40"/>
          <w:szCs w:val="36"/>
        </w:rPr>
      </w:pPr>
      <w:r w:rsidRPr="00473972">
        <w:rPr>
          <w:rFonts w:ascii="標楷體" w:hAnsi="標楷體" w:hint="eastAsia"/>
          <w:sz w:val="40"/>
          <w:szCs w:val="36"/>
        </w:rPr>
        <w:t>○○市政府消防局</w:t>
      </w:r>
    </w:p>
    <w:p w14:paraId="02CB3ADB" w14:textId="3D1F3E6E" w:rsidR="00473972" w:rsidRDefault="00473972" w:rsidP="00473972">
      <w:pPr>
        <w:jc w:val="center"/>
      </w:pPr>
    </w:p>
    <w:p w14:paraId="16168FBD" w14:textId="77777777" w:rsidR="00DE72B5" w:rsidRDefault="00DE72B5" w:rsidP="00473972">
      <w:pPr>
        <w:jc w:val="center"/>
      </w:pPr>
    </w:p>
    <w:p w14:paraId="37A43E89" w14:textId="550C5640" w:rsidR="00473972" w:rsidRPr="008226BD" w:rsidRDefault="00601655" w:rsidP="00DE72B5">
      <w:pPr>
        <w:spacing w:afterLines="1600" w:after="5760"/>
        <w:jc w:val="center"/>
        <w:rPr>
          <w:b/>
          <w:bCs/>
          <w:sz w:val="48"/>
          <w:szCs w:val="44"/>
        </w:rPr>
      </w:pPr>
      <w:r w:rsidRPr="00601655">
        <w:rPr>
          <w:rFonts w:hint="eastAsia"/>
          <w:b/>
          <w:bCs/>
          <w:sz w:val="48"/>
          <w:szCs w:val="44"/>
        </w:rPr>
        <w:t>車輛行駛時安全</w:t>
      </w:r>
      <w:r w:rsidR="00473972" w:rsidRPr="008226BD">
        <w:rPr>
          <w:rFonts w:hint="eastAsia"/>
          <w:b/>
          <w:bCs/>
          <w:sz w:val="48"/>
          <w:szCs w:val="44"/>
        </w:rPr>
        <w:t>程序</w:t>
      </w:r>
      <w:r w:rsidR="00BB5234" w:rsidRPr="008226BD">
        <w:rPr>
          <w:rFonts w:hint="eastAsia"/>
          <w:b/>
          <w:bCs/>
          <w:sz w:val="48"/>
          <w:szCs w:val="44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50B3D" w14:paraId="2D786940" w14:textId="77777777" w:rsidTr="00F50B3D">
        <w:tc>
          <w:tcPr>
            <w:tcW w:w="9736" w:type="dxa"/>
          </w:tcPr>
          <w:p w14:paraId="3454B782" w14:textId="5D6CA191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文件編號：</w:t>
            </w:r>
            <w:r w:rsidR="0013321A">
              <w:rPr>
                <w:kern w:val="0"/>
                <w:sz w:val="32"/>
                <w:szCs w:val="28"/>
              </w:rPr>
              <w:t>SH-P4-00</w:t>
            </w:r>
            <w:r w:rsidR="0013321A">
              <w:rPr>
                <w:rFonts w:hint="eastAsia"/>
                <w:kern w:val="0"/>
                <w:sz w:val="32"/>
                <w:szCs w:val="28"/>
              </w:rPr>
              <w:t>3</w:t>
            </w:r>
          </w:p>
          <w:p w14:paraId="3110C594" w14:textId="77777777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版　　次：</w:t>
            </w:r>
            <w:r w:rsidRPr="008226BD">
              <w:rPr>
                <w:rFonts w:hint="eastAsia"/>
                <w:sz w:val="32"/>
                <w:szCs w:val="28"/>
              </w:rPr>
              <w:t>1.0</w:t>
            </w:r>
          </w:p>
          <w:p w14:paraId="50B79267" w14:textId="20E0BE02" w:rsidR="00F50B3D" w:rsidRDefault="00404543" w:rsidP="0055180D">
            <w:pPr>
              <w:snapToGrid w:val="0"/>
              <w:spacing w:beforeLines="50" w:before="180" w:afterLines="50" w:after="180"/>
              <w:rPr>
                <w:b/>
                <w:bCs/>
                <w:sz w:val="40"/>
                <w:szCs w:val="36"/>
              </w:rPr>
            </w:pPr>
            <w:r>
              <w:rPr>
                <w:rFonts w:hint="eastAsia"/>
                <w:sz w:val="32"/>
                <w:szCs w:val="28"/>
              </w:rPr>
              <w:t>發行</w:t>
            </w:r>
            <w:r w:rsidR="00F50B3D" w:rsidRPr="008226BD">
              <w:rPr>
                <w:rFonts w:hint="eastAsia"/>
                <w:sz w:val="32"/>
                <w:szCs w:val="28"/>
              </w:rPr>
              <w:t>日期：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○○○</w:t>
            </w:r>
            <w:r w:rsidR="00F50B3D" w:rsidRPr="008226BD">
              <w:rPr>
                <w:rFonts w:hint="eastAsia"/>
                <w:sz w:val="32"/>
                <w:szCs w:val="28"/>
              </w:rPr>
              <w:t>年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月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日</w:t>
            </w:r>
          </w:p>
        </w:tc>
      </w:tr>
    </w:tbl>
    <w:p w14:paraId="0563A237" w14:textId="5A52DAE4" w:rsidR="00473972" w:rsidRDefault="00473972">
      <w:pPr>
        <w:sectPr w:rsidR="00473972" w:rsidSect="00234E57">
          <w:footerReference w:type="default" r:id="rId8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4471E119" w14:textId="2FA3E754" w:rsidR="00A4675F" w:rsidRDefault="007A305C" w:rsidP="001A69F4">
      <w:pPr>
        <w:jc w:val="center"/>
        <w:rPr>
          <w:b/>
          <w:bCs/>
          <w:sz w:val="28"/>
          <w:szCs w:val="24"/>
        </w:rPr>
      </w:pPr>
      <w:r w:rsidRPr="007A305C">
        <w:rPr>
          <w:rFonts w:hint="eastAsia"/>
          <w:b/>
          <w:bCs/>
          <w:sz w:val="28"/>
          <w:szCs w:val="24"/>
        </w:rPr>
        <w:lastRenderedPageBreak/>
        <w:t>本文件歷次變更紀錄</w:t>
      </w:r>
    </w:p>
    <w:tbl>
      <w:tblPr>
        <w:tblStyle w:val="a7"/>
        <w:tblW w:w="9750" w:type="dxa"/>
        <w:tblLook w:val="04A0" w:firstRow="1" w:lastRow="0" w:firstColumn="1" w:lastColumn="0" w:noHBand="0" w:noVBand="1"/>
      </w:tblPr>
      <w:tblGrid>
        <w:gridCol w:w="850"/>
        <w:gridCol w:w="1417"/>
        <w:gridCol w:w="1417"/>
        <w:gridCol w:w="1701"/>
        <w:gridCol w:w="4365"/>
      </w:tblGrid>
      <w:tr w:rsidR="00830DDB" w:rsidRPr="00830DDB" w14:paraId="095754CF" w14:textId="77777777" w:rsidTr="00830DDB">
        <w:tc>
          <w:tcPr>
            <w:tcW w:w="850" w:type="dxa"/>
          </w:tcPr>
          <w:p w14:paraId="60613BD3" w14:textId="0A1FA8D3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版次</w:t>
            </w:r>
          </w:p>
        </w:tc>
        <w:tc>
          <w:tcPr>
            <w:tcW w:w="1417" w:type="dxa"/>
          </w:tcPr>
          <w:p w14:paraId="0D40F8CE" w14:textId="215C4D0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修訂日期</w:t>
            </w:r>
          </w:p>
        </w:tc>
        <w:tc>
          <w:tcPr>
            <w:tcW w:w="1417" w:type="dxa"/>
          </w:tcPr>
          <w:p w14:paraId="1095A093" w14:textId="2540050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修訂頁次</w:t>
            </w:r>
          </w:p>
        </w:tc>
        <w:tc>
          <w:tcPr>
            <w:tcW w:w="1701" w:type="dxa"/>
          </w:tcPr>
          <w:p w14:paraId="573DE18C" w14:textId="6083933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修訂單位</w:t>
            </w:r>
          </w:p>
        </w:tc>
        <w:tc>
          <w:tcPr>
            <w:tcW w:w="4365" w:type="dxa"/>
          </w:tcPr>
          <w:p w14:paraId="7C028FE6" w14:textId="2FA6D98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修訂內容摘要</w:t>
            </w:r>
          </w:p>
        </w:tc>
      </w:tr>
      <w:tr w:rsidR="00830DDB" w:rsidRPr="007C26F2" w14:paraId="51D297EA" w14:textId="77777777" w:rsidTr="00830DDB">
        <w:tc>
          <w:tcPr>
            <w:tcW w:w="850" w:type="dxa"/>
          </w:tcPr>
          <w:p w14:paraId="765D2C30" w14:textId="6F59C0A3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.0</w:t>
            </w:r>
          </w:p>
        </w:tc>
        <w:tc>
          <w:tcPr>
            <w:tcW w:w="1417" w:type="dxa"/>
          </w:tcPr>
          <w:p w14:paraId="6F7526F8" w14:textId="4B7D98E8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13.09.20</w:t>
            </w:r>
          </w:p>
        </w:tc>
        <w:tc>
          <w:tcPr>
            <w:tcW w:w="1417" w:type="dxa"/>
          </w:tcPr>
          <w:p w14:paraId="7C64E9E8" w14:textId="298F9114" w:rsidR="007C26F2" w:rsidRPr="007C26F2" w:rsidRDefault="00CD6EA7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N</w:t>
            </w:r>
            <w:r>
              <w:rPr>
                <w:rFonts w:cs="Times New Roman"/>
              </w:rPr>
              <w:t>/A</w:t>
            </w:r>
          </w:p>
        </w:tc>
        <w:tc>
          <w:tcPr>
            <w:tcW w:w="1701" w:type="dxa"/>
          </w:tcPr>
          <w:p w14:paraId="466E6630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1453117D" w14:textId="12FCD163" w:rsidR="007C26F2" w:rsidRPr="007C26F2" w:rsidRDefault="007C26F2" w:rsidP="001A69F4">
            <w:pPr>
              <w:jc w:val="center"/>
              <w:rPr>
                <w:rFonts w:cs="Times New Roman"/>
              </w:rPr>
            </w:pPr>
            <w:r w:rsidRPr="007C26F2">
              <w:rPr>
                <w:rFonts w:cs="Times New Roman"/>
              </w:rPr>
              <w:t>出版發行</w:t>
            </w:r>
          </w:p>
        </w:tc>
      </w:tr>
      <w:tr w:rsidR="00830DDB" w:rsidRPr="007C26F2" w14:paraId="1BF6531F" w14:textId="77777777" w:rsidTr="00830DDB">
        <w:tc>
          <w:tcPr>
            <w:tcW w:w="850" w:type="dxa"/>
          </w:tcPr>
          <w:p w14:paraId="171ACBFE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A109CE5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6A600449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0091518B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61F1FFFC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59371C65" w14:textId="77777777" w:rsidTr="00830DDB">
        <w:tc>
          <w:tcPr>
            <w:tcW w:w="850" w:type="dxa"/>
          </w:tcPr>
          <w:p w14:paraId="6B06A545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8FF3BC1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2A451DF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24E5D478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2014CE3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6A916423" w14:textId="77777777" w:rsidTr="00830DDB">
        <w:tc>
          <w:tcPr>
            <w:tcW w:w="850" w:type="dxa"/>
          </w:tcPr>
          <w:p w14:paraId="6E0FF21E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4C8656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46E8029B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4DB8BF76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4395F2D3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4BECDDE9" w14:textId="77777777" w:rsidTr="00830DDB">
        <w:tc>
          <w:tcPr>
            <w:tcW w:w="850" w:type="dxa"/>
          </w:tcPr>
          <w:p w14:paraId="5B4A89F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559B0020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3660A517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34AA388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014840DC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</w:tbl>
    <w:p w14:paraId="162B91F6" w14:textId="77777777" w:rsidR="00A4675F" w:rsidRDefault="00A4675F" w:rsidP="001A69F4">
      <w:pPr>
        <w:jc w:val="center"/>
        <w:rPr>
          <w:b/>
          <w:bCs/>
          <w:sz w:val="28"/>
          <w:szCs w:val="24"/>
        </w:rPr>
      </w:pPr>
    </w:p>
    <w:p w14:paraId="1521081E" w14:textId="6EDA36B6" w:rsidR="00A4675F" w:rsidRDefault="00A4675F" w:rsidP="001A69F4">
      <w:pPr>
        <w:jc w:val="center"/>
        <w:rPr>
          <w:b/>
          <w:bCs/>
          <w:sz w:val="28"/>
          <w:szCs w:val="24"/>
        </w:rPr>
        <w:sectPr w:rsidR="00A4675F" w:rsidSect="00A4675F">
          <w:headerReference w:type="default" r:id="rId9"/>
          <w:footerReference w:type="default" r:id="rId10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67798342" w14:textId="2F98D49B" w:rsidR="00AC06D1" w:rsidRPr="001A69F4" w:rsidRDefault="00044380" w:rsidP="001A69F4">
      <w:pPr>
        <w:jc w:val="center"/>
        <w:rPr>
          <w:b/>
          <w:bCs/>
          <w:sz w:val="28"/>
          <w:szCs w:val="24"/>
        </w:rPr>
      </w:pPr>
      <w:r w:rsidRPr="001A69F4">
        <w:rPr>
          <w:rFonts w:hint="eastAsia"/>
          <w:b/>
          <w:bCs/>
          <w:sz w:val="28"/>
          <w:szCs w:val="24"/>
        </w:rPr>
        <w:lastRenderedPageBreak/>
        <w:t>目錄</w:t>
      </w:r>
    </w:p>
    <w:p w14:paraId="5FA1D053" w14:textId="4B142BB7" w:rsidR="00525B99" w:rsidRDefault="005E3BEB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fldChar w:fldCharType="begin"/>
      </w:r>
      <w:r>
        <w:instrText xml:space="preserve"> TOC \o "1-4" \u </w:instrText>
      </w:r>
      <w:r>
        <w:fldChar w:fldCharType="separate"/>
      </w:r>
      <w:r w:rsidR="00525B99">
        <w:rPr>
          <w:rFonts w:hint="eastAsia"/>
          <w:noProof/>
        </w:rPr>
        <w:t>一、</w:t>
      </w:r>
      <w:r w:rsidR="00525B99">
        <w:rPr>
          <w:rFonts w:hint="eastAsia"/>
          <w:noProof/>
        </w:rPr>
        <w:t xml:space="preserve"> </w:t>
      </w:r>
      <w:r w:rsidR="00525B99">
        <w:rPr>
          <w:rFonts w:hint="eastAsia"/>
          <w:noProof/>
        </w:rPr>
        <w:t>目的</w:t>
      </w:r>
      <w:r w:rsidR="00525B99">
        <w:rPr>
          <w:noProof/>
        </w:rPr>
        <w:tab/>
      </w:r>
      <w:r w:rsidR="00525B99">
        <w:rPr>
          <w:noProof/>
        </w:rPr>
        <w:fldChar w:fldCharType="begin"/>
      </w:r>
      <w:r w:rsidR="00525B99">
        <w:rPr>
          <w:noProof/>
        </w:rPr>
        <w:instrText xml:space="preserve"> PAGEREF _Toc177904442 \h </w:instrText>
      </w:r>
      <w:r w:rsidR="00525B99">
        <w:rPr>
          <w:noProof/>
        </w:rPr>
      </w:r>
      <w:r w:rsidR="00525B99">
        <w:rPr>
          <w:noProof/>
        </w:rPr>
        <w:fldChar w:fldCharType="separate"/>
      </w:r>
      <w:r w:rsidR="00075DDB">
        <w:rPr>
          <w:noProof/>
        </w:rPr>
        <w:t>1</w:t>
      </w:r>
      <w:r w:rsidR="00525B99">
        <w:rPr>
          <w:noProof/>
        </w:rPr>
        <w:fldChar w:fldCharType="end"/>
      </w:r>
    </w:p>
    <w:p w14:paraId="5DC1DD96" w14:textId="605CB952" w:rsidR="00525B99" w:rsidRDefault="00525B99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二、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範圍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_Toc177904443 \h </w:instrText>
      </w:r>
      <w:r>
        <w:rPr>
          <w:noProof/>
        </w:rPr>
      </w:r>
      <w:r>
        <w:rPr>
          <w:noProof/>
        </w:rPr>
        <w:fldChar w:fldCharType="separate"/>
      </w:r>
      <w:r w:rsidR="00075DDB">
        <w:rPr>
          <w:noProof/>
        </w:rPr>
        <w:t>1</w:t>
      </w:r>
      <w:r>
        <w:rPr>
          <w:noProof/>
        </w:rPr>
        <w:fldChar w:fldCharType="end"/>
      </w:r>
    </w:p>
    <w:p w14:paraId="715EB0BC" w14:textId="535F2436" w:rsidR="00525B99" w:rsidRDefault="00525B99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三、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名詞解釋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_Toc177904444 \h </w:instrText>
      </w:r>
      <w:r>
        <w:rPr>
          <w:noProof/>
        </w:rPr>
      </w:r>
      <w:r>
        <w:rPr>
          <w:noProof/>
        </w:rPr>
        <w:fldChar w:fldCharType="separate"/>
      </w:r>
      <w:r w:rsidR="00075DDB">
        <w:rPr>
          <w:noProof/>
        </w:rPr>
        <w:t>1</w:t>
      </w:r>
      <w:r>
        <w:rPr>
          <w:noProof/>
        </w:rPr>
        <w:fldChar w:fldCharType="end"/>
      </w:r>
    </w:p>
    <w:p w14:paraId="58AF160E" w14:textId="1D0C2813" w:rsidR="00525B99" w:rsidRDefault="00525B99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四、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作業程序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_Toc177904445 \h </w:instrText>
      </w:r>
      <w:r>
        <w:rPr>
          <w:noProof/>
        </w:rPr>
      </w:r>
      <w:r>
        <w:rPr>
          <w:noProof/>
        </w:rPr>
        <w:fldChar w:fldCharType="separate"/>
      </w:r>
      <w:r w:rsidR="00075DDB">
        <w:rPr>
          <w:noProof/>
        </w:rPr>
        <w:t>1</w:t>
      </w:r>
      <w:r>
        <w:rPr>
          <w:noProof/>
        </w:rPr>
        <w:fldChar w:fldCharType="end"/>
      </w:r>
    </w:p>
    <w:p w14:paraId="4FEDF75E" w14:textId="60F843C0" w:rsidR="00525B99" w:rsidRDefault="00525B99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五、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作業內容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_Toc177904446 \h </w:instrText>
      </w:r>
      <w:r>
        <w:rPr>
          <w:noProof/>
        </w:rPr>
      </w:r>
      <w:r>
        <w:rPr>
          <w:noProof/>
        </w:rPr>
        <w:fldChar w:fldCharType="separate"/>
      </w:r>
      <w:r w:rsidR="00075DDB">
        <w:rPr>
          <w:noProof/>
        </w:rPr>
        <w:t>2</w:t>
      </w:r>
      <w:r>
        <w:rPr>
          <w:noProof/>
        </w:rPr>
        <w:fldChar w:fldCharType="end"/>
      </w:r>
    </w:p>
    <w:p w14:paraId="7737BAA5" w14:textId="12B83414" w:rsidR="00525B99" w:rsidRDefault="00525B99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5.1</w:t>
      </w:r>
      <w:r w:rsidRPr="0023513A">
        <w:rPr>
          <w:rFonts w:cs="Times New Roman" w:hint="eastAsia"/>
          <w:noProof/>
        </w:rPr>
        <w:t xml:space="preserve"> </w:t>
      </w:r>
      <w:r w:rsidRPr="0023513A">
        <w:rPr>
          <w:rFonts w:cs="Times New Roman" w:hint="eastAsia"/>
          <w:noProof/>
        </w:rPr>
        <w:t>風險識別與案例分析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_Toc177904447 \h </w:instrText>
      </w:r>
      <w:r>
        <w:rPr>
          <w:noProof/>
        </w:rPr>
      </w:r>
      <w:r>
        <w:rPr>
          <w:noProof/>
        </w:rPr>
        <w:fldChar w:fldCharType="separate"/>
      </w:r>
      <w:r w:rsidR="00075DDB">
        <w:rPr>
          <w:noProof/>
        </w:rPr>
        <w:t>2</w:t>
      </w:r>
      <w:r>
        <w:rPr>
          <w:noProof/>
        </w:rPr>
        <w:fldChar w:fldCharType="end"/>
      </w:r>
    </w:p>
    <w:p w14:paraId="3000428E" w14:textId="4358F128" w:rsidR="00525B99" w:rsidRDefault="00525B99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5.2</w:t>
      </w:r>
      <w:r w:rsidRPr="0023513A">
        <w:rPr>
          <w:rFonts w:cs="Times New Roman" w:hint="eastAsia"/>
          <w:noProof/>
        </w:rPr>
        <w:t xml:space="preserve"> </w:t>
      </w:r>
      <w:r w:rsidRPr="0023513A">
        <w:rPr>
          <w:rFonts w:cs="Times New Roman" w:hint="eastAsia"/>
          <w:noProof/>
        </w:rPr>
        <w:t>安全注意事項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_Toc177904448 \h </w:instrText>
      </w:r>
      <w:r>
        <w:rPr>
          <w:noProof/>
        </w:rPr>
      </w:r>
      <w:r>
        <w:rPr>
          <w:noProof/>
        </w:rPr>
        <w:fldChar w:fldCharType="separate"/>
      </w:r>
      <w:r w:rsidR="00075DDB">
        <w:rPr>
          <w:noProof/>
        </w:rPr>
        <w:t>2</w:t>
      </w:r>
      <w:r>
        <w:rPr>
          <w:noProof/>
        </w:rPr>
        <w:fldChar w:fldCharType="end"/>
      </w:r>
    </w:p>
    <w:p w14:paraId="150609BF" w14:textId="1949A238" w:rsidR="00525B99" w:rsidRDefault="00525B99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5.3</w:t>
      </w:r>
      <w:r w:rsidRPr="0023513A">
        <w:rPr>
          <w:rFonts w:cs="Times New Roman" w:hint="eastAsia"/>
          <w:noProof/>
        </w:rPr>
        <w:t xml:space="preserve"> </w:t>
      </w:r>
      <w:r w:rsidRPr="0023513A">
        <w:rPr>
          <w:rFonts w:cs="Times New Roman" w:hint="eastAsia"/>
          <w:noProof/>
        </w:rPr>
        <w:t>應變計畫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_Toc177904449 \h </w:instrText>
      </w:r>
      <w:r>
        <w:rPr>
          <w:noProof/>
        </w:rPr>
      </w:r>
      <w:r>
        <w:rPr>
          <w:noProof/>
        </w:rPr>
        <w:fldChar w:fldCharType="separate"/>
      </w:r>
      <w:r w:rsidR="00075DDB">
        <w:rPr>
          <w:noProof/>
        </w:rPr>
        <w:t>2</w:t>
      </w:r>
      <w:r>
        <w:rPr>
          <w:noProof/>
        </w:rPr>
        <w:fldChar w:fldCharType="end"/>
      </w:r>
    </w:p>
    <w:p w14:paraId="23B094CB" w14:textId="283C9BE1" w:rsidR="00525B99" w:rsidRDefault="00525B99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六、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使用表單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_Toc177904450 \h </w:instrText>
      </w:r>
      <w:r>
        <w:rPr>
          <w:noProof/>
        </w:rPr>
      </w:r>
      <w:r>
        <w:rPr>
          <w:noProof/>
        </w:rPr>
        <w:fldChar w:fldCharType="separate"/>
      </w:r>
      <w:r w:rsidR="00075DDB">
        <w:rPr>
          <w:noProof/>
        </w:rPr>
        <w:t>2</w:t>
      </w:r>
      <w:r>
        <w:rPr>
          <w:noProof/>
        </w:rPr>
        <w:fldChar w:fldCharType="end"/>
      </w:r>
    </w:p>
    <w:p w14:paraId="33306CB3" w14:textId="4848F042" w:rsidR="00B21139" w:rsidRDefault="005E3BEB" w:rsidP="001A69F4">
      <w:pPr>
        <w:pStyle w:val="22"/>
        <w:tabs>
          <w:tab w:val="right" w:leader="dot" w:pos="9736"/>
        </w:tabs>
      </w:pPr>
      <w:r>
        <w:fldChar w:fldCharType="end"/>
      </w:r>
    </w:p>
    <w:p w14:paraId="5A400A66" w14:textId="77777777" w:rsidR="00044380" w:rsidRDefault="00044380">
      <w:pPr>
        <w:widowControl/>
        <w:sectPr w:rsidR="00044380" w:rsidSect="00A4675F">
          <w:footerReference w:type="default" r:id="rId11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4B2AEFF0" w14:textId="34652E91" w:rsidR="00044380" w:rsidRDefault="00044380" w:rsidP="00B20487">
      <w:pPr>
        <w:pStyle w:val="1"/>
      </w:pPr>
      <w:bookmarkStart w:id="0" w:name="_Toc177904442"/>
      <w:r>
        <w:rPr>
          <w:rFonts w:hint="eastAsia"/>
        </w:rPr>
        <w:lastRenderedPageBreak/>
        <w:t>目的</w:t>
      </w:r>
      <w:bookmarkEnd w:id="0"/>
    </w:p>
    <w:p w14:paraId="22698CD6" w14:textId="2B51CB76" w:rsidR="00044380" w:rsidRDefault="00601655" w:rsidP="00044380">
      <w:pPr>
        <w:widowControl/>
      </w:pPr>
      <w:r w:rsidRPr="00574C9B">
        <w:rPr>
          <w:rFonts w:cs="Times New Roman"/>
        </w:rPr>
        <w:t>瞭解消防車輛（含救護車）特性，當駕駛消防車輛或面臨機械故障時，應注意之安全事項及應有的作為，以避免消防人員或民眾傷亡</w:t>
      </w:r>
      <w:r w:rsidR="006F4D2B" w:rsidRPr="006F4D2B">
        <w:rPr>
          <w:rFonts w:hint="eastAsia"/>
        </w:rPr>
        <w:t>。</w:t>
      </w:r>
    </w:p>
    <w:p w14:paraId="11904347" w14:textId="77777777" w:rsidR="00F24BAB" w:rsidRDefault="00F24BAB" w:rsidP="00044380">
      <w:pPr>
        <w:widowControl/>
        <w:ind w:left="480"/>
      </w:pPr>
    </w:p>
    <w:p w14:paraId="118EF54C" w14:textId="54CB997A" w:rsidR="00044380" w:rsidRPr="00525B99" w:rsidRDefault="00044380" w:rsidP="00B21139">
      <w:pPr>
        <w:pStyle w:val="1"/>
      </w:pPr>
      <w:bookmarkStart w:id="1" w:name="_Toc177904443"/>
      <w:r w:rsidRPr="00525B99">
        <w:rPr>
          <w:rFonts w:hint="eastAsia"/>
        </w:rPr>
        <w:t>範圍</w:t>
      </w:r>
      <w:bookmarkEnd w:id="1"/>
    </w:p>
    <w:p w14:paraId="070AD96A" w14:textId="4993EBC4" w:rsidR="00044380" w:rsidRDefault="00601655" w:rsidP="00044380">
      <w:pPr>
        <w:widowControl/>
      </w:pPr>
      <w:r w:rsidRPr="00525B99">
        <w:rPr>
          <w:rFonts w:cs="Times New Roman"/>
        </w:rPr>
        <w:t>本原則無法涵蓋之特殊情況（非正常環境）下，現場人員應發揮其專業評估判斷，綜整人、事、時、地、物之整體情況，作最適時適切之反應處置</w:t>
      </w:r>
      <w:r w:rsidR="00797FDE" w:rsidRPr="00525B99">
        <w:rPr>
          <w:rFonts w:hint="eastAsia"/>
        </w:rPr>
        <w:t>。</w:t>
      </w:r>
    </w:p>
    <w:p w14:paraId="363D6693" w14:textId="77777777" w:rsidR="00797FDE" w:rsidRDefault="00797FDE" w:rsidP="00044380">
      <w:pPr>
        <w:widowControl/>
        <w:ind w:left="480"/>
      </w:pPr>
    </w:p>
    <w:p w14:paraId="1E6F7AE1" w14:textId="6046A3B7" w:rsidR="00044380" w:rsidRDefault="00044380" w:rsidP="00B21139">
      <w:pPr>
        <w:pStyle w:val="1"/>
      </w:pPr>
      <w:bookmarkStart w:id="2" w:name="_Toc177904444"/>
      <w:r>
        <w:rPr>
          <w:rFonts w:hint="eastAsia"/>
        </w:rPr>
        <w:t>名詞解釋</w:t>
      </w:r>
      <w:bookmarkEnd w:id="2"/>
    </w:p>
    <w:p w14:paraId="734DC8F1" w14:textId="51646967" w:rsidR="00DF13A1" w:rsidRDefault="00601655" w:rsidP="0013321A">
      <w:pPr>
        <w:pStyle w:val="a8"/>
        <w:numPr>
          <w:ilvl w:val="0"/>
          <w:numId w:val="29"/>
        </w:numPr>
        <w:ind w:leftChars="0"/>
      </w:pPr>
      <w:r w:rsidRPr="0013321A">
        <w:t>防禦</w:t>
      </w:r>
      <w:r w:rsidRPr="00574C9B">
        <w:rPr>
          <w:rFonts w:cs="Times New Roman"/>
        </w:rPr>
        <w:t>駕駛</w:t>
      </w:r>
    </w:p>
    <w:p w14:paraId="3F48A447" w14:textId="3C9444D5" w:rsidR="00DF13A1" w:rsidRDefault="00601655" w:rsidP="0013321A">
      <w:pPr>
        <w:pStyle w:val="a8"/>
        <w:ind w:leftChars="0" w:left="530"/>
      </w:pPr>
      <w:r w:rsidRPr="0013321A">
        <w:t>引入「防禦駕駛」觀念，教育同仁從</w:t>
      </w:r>
      <w:proofErr w:type="gramStart"/>
      <w:r w:rsidRPr="0013321A">
        <w:t>耳聽目視</w:t>
      </w:r>
      <w:proofErr w:type="gramEnd"/>
      <w:r w:rsidRPr="0013321A">
        <w:t>的察覺，認知並預測接下來可能發生意</w:t>
      </w:r>
      <w:r w:rsidRPr="00574C9B">
        <w:rPr>
          <w:rFonts w:cs="Times New Roman"/>
        </w:rPr>
        <w:t>外之情境，進而預先採取必要措施，除了可減少本身引起的危險外，對於他人造成的危害也能因事先預測而達到預防的效果</w:t>
      </w:r>
      <w:r w:rsidR="00DF13A1">
        <w:rPr>
          <w:rFonts w:hint="eastAsia"/>
        </w:rPr>
        <w:t>。</w:t>
      </w:r>
    </w:p>
    <w:p w14:paraId="75D91003" w14:textId="77777777" w:rsidR="00DF13A1" w:rsidRDefault="00DF13A1" w:rsidP="0013321A">
      <w:pPr>
        <w:widowControl/>
      </w:pPr>
    </w:p>
    <w:p w14:paraId="4DC62624" w14:textId="42E39C52" w:rsidR="00044380" w:rsidRDefault="00044380" w:rsidP="00B21139">
      <w:pPr>
        <w:pStyle w:val="1"/>
      </w:pPr>
      <w:bookmarkStart w:id="3" w:name="_Toc177904445"/>
      <w:r>
        <w:rPr>
          <w:rFonts w:hint="eastAsia"/>
        </w:rPr>
        <w:t>作業程序</w:t>
      </w:r>
      <w:bookmarkEnd w:id="3"/>
    </w:p>
    <w:p w14:paraId="4AC02D43" w14:textId="2E16A9D4" w:rsidR="00044380" w:rsidRPr="009A4EB1" w:rsidRDefault="004A29C8" w:rsidP="00044380">
      <w:pPr>
        <w:widowControl/>
        <w:rPr>
          <w:color w:val="FF0000"/>
        </w:rPr>
      </w:pPr>
      <w:r>
        <w:rPr>
          <w:noProof/>
          <w:color w:val="FF0000"/>
        </w:rPr>
        <mc:AlternateContent>
          <mc:Choice Requires="wpc">
            <w:drawing>
              <wp:inline distT="0" distB="0" distL="0" distR="0" wp14:anchorId="367DF2FF" wp14:editId="38CD75F5">
                <wp:extent cx="6188710" cy="3786505"/>
                <wp:effectExtent l="0" t="0" r="2540" b="23495"/>
                <wp:docPr id="1" name="畫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流程圖: 結束點 2"/>
                        <wps:cNvSpPr/>
                        <wps:spPr>
                          <a:xfrm>
                            <a:off x="1926860" y="36003"/>
                            <a:ext cx="2340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F672712" w14:textId="67B93246" w:rsidR="004A29C8" w:rsidRDefault="004A29C8" w:rsidP="004A29C8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確保</w:t>
                              </w:r>
                              <w:r w:rsidR="00B463A3">
                                <w:rPr>
                                  <w:rFonts w:hint="eastAsia"/>
                                </w:rPr>
                                <w:t>車輛行駛</w:t>
                              </w:r>
                              <w:r>
                                <w:rPr>
                                  <w:rFonts w:hint="eastAsia"/>
                                </w:rPr>
                                <w:t>安全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1927133" y="706794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B84E58A" w14:textId="5F03D99A" w:rsidR="004A29C8" w:rsidRDefault="004E3AFB" w:rsidP="004A29C8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分析</w:t>
                              </w:r>
                              <w:r w:rsidR="00117221">
                                <w:rPr>
                                  <w:rFonts w:hint="eastAsia"/>
                                </w:rPr>
                                <w:t>歷史</w:t>
                              </w:r>
                              <w:r w:rsidR="00E55D33">
                                <w:rPr>
                                  <w:rFonts w:hint="eastAsia"/>
                                </w:rPr>
                                <w:t>事故案例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1926861" y="2048875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7EC467" w14:textId="453012B2" w:rsidR="004A29C8" w:rsidRPr="005F0A5B" w:rsidRDefault="001454A9" w:rsidP="004A29C8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制定</w:t>
                              </w:r>
                              <w:r w:rsidR="00AD3004">
                                <w:rPr>
                                  <w:rFonts w:hint="eastAsia"/>
                                </w:rPr>
                                <w:t>應變計畫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1926861" y="1377952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8351EB4" w14:textId="7F639F8C" w:rsidR="004A29C8" w:rsidRPr="005F0A5B" w:rsidRDefault="001454A9" w:rsidP="004A29C8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建立</w:t>
                              </w:r>
                              <w:r w:rsidR="00E55D33">
                                <w:rPr>
                                  <w:rFonts w:hint="eastAsia"/>
                                </w:rPr>
                                <w:t>交通安全</w:t>
                              </w:r>
                              <w:r w:rsidR="00930A40">
                                <w:rPr>
                                  <w:rFonts w:hint="eastAsia"/>
                                </w:rPr>
                                <w:t>應</w:t>
                              </w:r>
                              <w:r w:rsidR="00E55D33">
                                <w:rPr>
                                  <w:rFonts w:hint="eastAsia"/>
                                </w:rPr>
                                <w:t>注意事項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1926861" y="2719829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F579FF9" w14:textId="572451FB" w:rsidR="004A29C8" w:rsidRPr="00FE71A6" w:rsidRDefault="00FE71A6" w:rsidP="00FE71A6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駕駛員交通安全教育訓練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流程圖: 結束點 12"/>
                        <wps:cNvSpPr/>
                        <wps:spPr>
                          <a:xfrm>
                            <a:off x="1927315" y="3390862"/>
                            <a:ext cx="2340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B7FF100" w14:textId="4BE3FBE0" w:rsidR="004A29C8" w:rsidRDefault="00B91FE3" w:rsidP="004A29C8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值勤待命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直線單箭頭接點 13"/>
                        <wps:cNvCnPr/>
                        <wps:spPr>
                          <a:xfrm>
                            <a:off x="3096860" y="432003"/>
                            <a:ext cx="273" cy="27479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單箭頭接點 14"/>
                        <wps:cNvCnPr/>
                        <wps:spPr>
                          <a:xfrm flipH="1">
                            <a:off x="3096861" y="1102794"/>
                            <a:ext cx="272" cy="27515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單箭頭接點 15"/>
                        <wps:cNvCnPr/>
                        <wps:spPr>
                          <a:xfrm>
                            <a:off x="3097496" y="1773952"/>
                            <a:ext cx="0" cy="27492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線單箭頭接點 16"/>
                        <wps:cNvCnPr/>
                        <wps:spPr>
                          <a:xfrm>
                            <a:off x="3097496" y="2444875"/>
                            <a:ext cx="0" cy="27495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線單箭頭接點 18"/>
                        <wps:cNvCnPr/>
                        <wps:spPr>
                          <a:xfrm>
                            <a:off x="3096861" y="3115829"/>
                            <a:ext cx="454" cy="27503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67DF2FF" id="畫布 1" o:spid="_x0000_s1026" editas="canvas" style="width:487.3pt;height:298.15pt;mso-position-horizontal-relative:char;mso-position-vertical-relative:line" coordsize="61887,37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887;height:37865;visibility:visible;mso-wrap-style:square" filled="t">
                  <v:fill o:detectmouseclick="t"/>
                  <v:path o:connecttype="none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圖: 結束點 2" o:spid="_x0000_s1028" type="#_x0000_t116" style="position:absolute;left:19268;top:360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" fillcolor="white [3201]" strokecolor="black [3200]" strokeweight="1pt">
                  <v:textbox>
                    <w:txbxContent>
                      <w:p w14:paraId="5F672712" w14:textId="67B93246" w:rsidR="004A29C8" w:rsidRDefault="004A29C8" w:rsidP="004A29C8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確保</w:t>
                        </w:r>
                        <w:r w:rsidR="00B463A3">
                          <w:rPr>
                            <w:rFonts w:hint="eastAsia"/>
                          </w:rPr>
                          <w:t>車輛行駛</w:t>
                        </w:r>
                        <w:r>
                          <w:rPr>
                            <w:rFonts w:hint="eastAsia"/>
                          </w:rPr>
                          <w:t>安全</w:t>
                        </w:r>
                      </w:p>
                    </w:txbxContent>
                  </v:textbox>
                </v:shape>
                <v:rect id="矩形 4" o:spid="_x0000_s1029" style="position:absolute;left:19271;top:7067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<v:textbox>
                    <w:txbxContent>
                      <w:p w14:paraId="6B84E58A" w14:textId="5F03D99A" w:rsidR="004A29C8" w:rsidRDefault="004E3AFB" w:rsidP="004A29C8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分析</w:t>
                        </w:r>
                        <w:r w:rsidR="00117221">
                          <w:rPr>
                            <w:rFonts w:hint="eastAsia"/>
                          </w:rPr>
                          <w:t>歷史</w:t>
                        </w:r>
                        <w:r w:rsidR="00E55D33">
                          <w:rPr>
                            <w:rFonts w:hint="eastAsia"/>
                          </w:rPr>
                          <w:t>事故案例</w:t>
                        </w:r>
                      </w:p>
                    </w:txbxContent>
                  </v:textbox>
                </v:rect>
                <v:rect id="矩形 5" o:spid="_x0000_s1030" style="position:absolute;left:19268;top:20488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>
                  <v:textbox>
                    <w:txbxContent>
                      <w:p w14:paraId="587EC467" w14:textId="453012B2" w:rsidR="004A29C8" w:rsidRPr="005F0A5B" w:rsidRDefault="001454A9" w:rsidP="004A29C8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制定</w:t>
                        </w:r>
                        <w:r w:rsidR="00AD3004">
                          <w:rPr>
                            <w:rFonts w:hint="eastAsia"/>
                          </w:rPr>
                          <w:t>應變計畫</w:t>
                        </w:r>
                      </w:p>
                    </w:txbxContent>
                  </v:textbox>
                </v:rect>
                <v:rect id="矩形 8" o:spid="_x0000_s1031" style="position:absolute;left:19268;top:13779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" fillcolor="white [3201]" strokecolor="black [3200]" strokeweight="1pt">
                  <v:textbox>
                    <w:txbxContent>
                      <w:p w14:paraId="78351EB4" w14:textId="7F639F8C" w:rsidR="004A29C8" w:rsidRPr="005F0A5B" w:rsidRDefault="001454A9" w:rsidP="004A29C8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建立</w:t>
                        </w:r>
                        <w:r w:rsidR="00E55D33">
                          <w:rPr>
                            <w:rFonts w:hint="eastAsia"/>
                          </w:rPr>
                          <w:t>交通安全</w:t>
                        </w:r>
                        <w:r w:rsidR="00930A40">
                          <w:rPr>
                            <w:rFonts w:hint="eastAsia"/>
                          </w:rPr>
                          <w:t>應</w:t>
                        </w:r>
                        <w:r w:rsidR="00E55D33">
                          <w:rPr>
                            <w:rFonts w:hint="eastAsia"/>
                          </w:rPr>
                          <w:t>注意事項</w:t>
                        </w:r>
                      </w:p>
                    </w:txbxContent>
                  </v:textbox>
                </v:rect>
                <v:rect id="矩形 11" o:spid="_x0000_s1032" style="position:absolute;left:19268;top:27198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" fillcolor="white [3201]" strokecolor="black [3200]" strokeweight="1pt">
                  <v:textbox>
                    <w:txbxContent>
                      <w:p w14:paraId="5F579FF9" w14:textId="572451FB" w:rsidR="004A29C8" w:rsidRPr="00FE71A6" w:rsidRDefault="00FE71A6" w:rsidP="00FE71A6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駕駛員交通安全教育訓練</w:t>
                        </w:r>
                      </w:p>
                    </w:txbxContent>
                  </v:textbox>
                </v:rect>
                <v:shape id="流程圖: 結束點 12" o:spid="_x0000_s1033" type="#_x0000_t116" style="position:absolute;left:19273;top:33908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" fillcolor="white [3201]" strokecolor="black [3200]" strokeweight="1pt">
                  <v:textbox>
                    <w:txbxContent>
                      <w:p w14:paraId="1B7FF100" w14:textId="4BE3FBE0" w:rsidR="004A29C8" w:rsidRDefault="00B91FE3" w:rsidP="004A29C8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值勤待命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13" o:spid="_x0000_s1034" type="#_x0000_t32" style="position:absolute;left:30968;top:4320;width:3;height:274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" strokecolor="black [3200]" strokeweight=".5pt">
                  <v:stroke endarrow="block" joinstyle="miter"/>
                </v:shape>
                <v:shape id="直線單箭頭接點 14" o:spid="_x0000_s1035" type="#_x0000_t32" style="position:absolute;left:30968;top:11027;width:3;height:275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" strokecolor="black [3200]" strokeweight=".5pt">
                  <v:stroke endarrow="block" joinstyle="miter"/>
                </v:shape>
                <v:shape id="直線單箭頭接點 15" o:spid="_x0000_s1036" type="#_x0000_t32" style="position:absolute;left:30974;top:17739;width:0;height:27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" strokecolor="black [3200]" strokeweight=".5pt">
                  <v:stroke endarrow="block" joinstyle="miter"/>
                </v:shape>
                <v:shape id="直線單箭頭接點 16" o:spid="_x0000_s1037" type="#_x0000_t32" style="position:absolute;left:30974;top:24448;width:0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" strokecolor="black [3200]" strokeweight=".5pt">
                  <v:stroke endarrow="block" joinstyle="miter"/>
                </v:shape>
                <v:shape id="直線單箭頭接點 18" o:spid="_x0000_s1038" type="#_x0000_t32" style="position:absolute;left:30968;top:31158;width:5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" strokecolor="black [3200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23172AEE" w14:textId="77777777" w:rsidR="00DF13A1" w:rsidRDefault="00DF13A1" w:rsidP="00044380">
      <w:pPr>
        <w:widowControl/>
        <w:ind w:left="480"/>
      </w:pPr>
    </w:p>
    <w:p w14:paraId="214BC5CF" w14:textId="218AE6D7" w:rsidR="00044380" w:rsidRDefault="00044380" w:rsidP="00FB4704">
      <w:pPr>
        <w:pStyle w:val="1"/>
      </w:pPr>
      <w:bookmarkStart w:id="4" w:name="_Toc177904446"/>
      <w:r>
        <w:rPr>
          <w:rFonts w:hint="eastAsia"/>
        </w:rPr>
        <w:lastRenderedPageBreak/>
        <w:t>作業內容</w:t>
      </w:r>
      <w:bookmarkEnd w:id="4"/>
    </w:p>
    <w:p w14:paraId="734103DC" w14:textId="0A1ACFD5" w:rsidR="0075566B" w:rsidRDefault="0013321A" w:rsidP="00F759B0">
      <w:pPr>
        <w:pStyle w:val="2"/>
      </w:pPr>
      <w:bookmarkStart w:id="5" w:name="_Toc177904447"/>
      <w:r>
        <w:rPr>
          <w:rFonts w:cs="Times New Roman" w:hint="eastAsia"/>
        </w:rPr>
        <w:t>風險識別與案例分析</w:t>
      </w:r>
      <w:bookmarkEnd w:id="5"/>
    </w:p>
    <w:p w14:paraId="203DFF8B" w14:textId="493C5918" w:rsidR="0075566B" w:rsidRDefault="00601655" w:rsidP="0013321A">
      <w:pPr>
        <w:pStyle w:val="a8"/>
        <w:numPr>
          <w:ilvl w:val="0"/>
          <w:numId w:val="30"/>
        </w:numPr>
        <w:ind w:leftChars="0"/>
      </w:pPr>
      <w:r>
        <w:rPr>
          <w:rFonts w:cs="Times New Roman" w:hint="eastAsia"/>
        </w:rPr>
        <w:t>車輛故障安全案例分析</w:t>
      </w:r>
    </w:p>
    <w:p w14:paraId="05812B47" w14:textId="5D41715D" w:rsidR="0075566B" w:rsidRPr="00601655" w:rsidRDefault="00601655" w:rsidP="0013321A">
      <w:pPr>
        <w:pStyle w:val="a8"/>
        <w:ind w:leftChars="0" w:left="530"/>
        <w:rPr>
          <w:rFonts w:cs="Times New Roman"/>
        </w:rPr>
      </w:pPr>
      <w:r>
        <w:rPr>
          <w:rFonts w:cs="Times New Roman" w:hint="eastAsia"/>
        </w:rPr>
        <w:t>說明車輛故障發生災害原因，並進行檢討</w:t>
      </w:r>
    </w:p>
    <w:p w14:paraId="4765E39D" w14:textId="7C4CF525" w:rsidR="0075566B" w:rsidRDefault="00601655" w:rsidP="0013321A">
      <w:pPr>
        <w:pStyle w:val="a8"/>
        <w:numPr>
          <w:ilvl w:val="0"/>
          <w:numId w:val="30"/>
        </w:numPr>
        <w:ind w:leftChars="0"/>
      </w:pPr>
      <w:r>
        <w:rPr>
          <w:rFonts w:cs="Times New Roman" w:hint="eastAsia"/>
        </w:rPr>
        <w:t>車輛行駛車禍案例分析</w:t>
      </w:r>
    </w:p>
    <w:p w14:paraId="2AD9C6F1" w14:textId="615F8614" w:rsidR="0075566B" w:rsidRDefault="00601655" w:rsidP="0013321A">
      <w:pPr>
        <w:pStyle w:val="a8"/>
        <w:ind w:leftChars="0" w:left="530"/>
      </w:pPr>
      <w:r>
        <w:rPr>
          <w:rFonts w:cs="Times New Roman" w:hint="eastAsia"/>
        </w:rPr>
        <w:t>事故發生時的安全處置，發生原因與檢討</w:t>
      </w:r>
      <w:r w:rsidR="0075566B">
        <w:rPr>
          <w:rFonts w:hint="eastAsia"/>
        </w:rPr>
        <w:t>。</w:t>
      </w:r>
    </w:p>
    <w:p w14:paraId="540D6B0D" w14:textId="74C5C64D" w:rsidR="0075566B" w:rsidRDefault="00601655" w:rsidP="00AE517D">
      <w:pPr>
        <w:pStyle w:val="2"/>
      </w:pPr>
      <w:bookmarkStart w:id="6" w:name="_Toc177904448"/>
      <w:r>
        <w:rPr>
          <w:rFonts w:cs="Times New Roman" w:hint="eastAsia"/>
        </w:rPr>
        <w:t>安全注意事項</w:t>
      </w:r>
      <w:bookmarkEnd w:id="6"/>
    </w:p>
    <w:p w14:paraId="21D0A86B" w14:textId="67D0D4FF" w:rsidR="0075566B" w:rsidRDefault="00601655" w:rsidP="0013321A">
      <w:pPr>
        <w:pStyle w:val="a8"/>
        <w:numPr>
          <w:ilvl w:val="0"/>
          <w:numId w:val="31"/>
        </w:numPr>
        <w:ind w:leftChars="0"/>
      </w:pPr>
      <w:r w:rsidRPr="0013321A">
        <w:rPr>
          <w:rFonts w:hint="eastAsia"/>
        </w:rPr>
        <w:t>消防</w:t>
      </w:r>
      <w:r>
        <w:rPr>
          <w:rFonts w:cs="Times New Roman" w:hint="eastAsia"/>
        </w:rPr>
        <w:t>車輛駕駛觀念建立</w:t>
      </w:r>
    </w:p>
    <w:p w14:paraId="5453F9C3" w14:textId="71EBF84D" w:rsidR="0075566B" w:rsidRDefault="00F6420B" w:rsidP="0013321A">
      <w:pPr>
        <w:pStyle w:val="a8"/>
        <w:ind w:leftChars="0" w:left="530"/>
      </w:pPr>
      <w:r>
        <w:rPr>
          <w:rFonts w:cs="Times New Roman" w:hint="eastAsia"/>
        </w:rPr>
        <w:t>建立</w:t>
      </w:r>
      <w:r w:rsidR="00601655">
        <w:rPr>
          <w:rFonts w:cs="Times New Roman" w:hint="eastAsia"/>
        </w:rPr>
        <w:t>防禦駕駛</w:t>
      </w:r>
      <w:r>
        <w:rPr>
          <w:rFonts w:cs="Times New Roman" w:hint="eastAsia"/>
        </w:rPr>
        <w:t>之</w:t>
      </w:r>
      <w:r w:rsidR="00601655">
        <w:rPr>
          <w:rFonts w:cs="Times New Roman" w:hint="eastAsia"/>
        </w:rPr>
        <w:t>觀念</w:t>
      </w:r>
      <w:r>
        <w:rPr>
          <w:rFonts w:cs="Times New Roman" w:hint="eastAsia"/>
        </w:rPr>
        <w:t>，</w:t>
      </w:r>
      <w:r w:rsidR="005D0F5F">
        <w:rPr>
          <w:rFonts w:cs="Times New Roman" w:hint="eastAsia"/>
        </w:rPr>
        <w:t>遵守交通安全規則，</w:t>
      </w:r>
      <w:r w:rsidR="006A6046">
        <w:rPr>
          <w:rFonts w:cs="Times New Roman" w:hint="eastAsia"/>
        </w:rPr>
        <w:t>隨時掌握車輛狀態</w:t>
      </w:r>
      <w:r w:rsidR="00F540B2">
        <w:rPr>
          <w:rFonts w:cs="Times New Roman" w:hint="eastAsia"/>
        </w:rPr>
        <w:t>，嚴禁危險駕駛行為</w:t>
      </w:r>
      <w:r w:rsidR="0075566B">
        <w:rPr>
          <w:rFonts w:hint="eastAsia"/>
        </w:rPr>
        <w:t>。</w:t>
      </w:r>
    </w:p>
    <w:p w14:paraId="350142D2" w14:textId="3A397029" w:rsidR="0075566B" w:rsidRDefault="00601655" w:rsidP="0013321A">
      <w:pPr>
        <w:pStyle w:val="a8"/>
        <w:numPr>
          <w:ilvl w:val="0"/>
          <w:numId w:val="31"/>
        </w:numPr>
        <w:ind w:leftChars="0"/>
      </w:pPr>
      <w:r w:rsidRPr="0013321A">
        <w:rPr>
          <w:rFonts w:hint="eastAsia"/>
        </w:rPr>
        <w:t>消防</w:t>
      </w:r>
      <w:r>
        <w:rPr>
          <w:rFonts w:cs="Times New Roman" w:hint="eastAsia"/>
        </w:rPr>
        <w:t>車輛行駛時應注意事項</w:t>
      </w:r>
    </w:p>
    <w:p w14:paraId="58DA767A" w14:textId="0C9FAC46" w:rsidR="0075566B" w:rsidRDefault="00601655" w:rsidP="0013321A">
      <w:pPr>
        <w:pStyle w:val="a8"/>
        <w:ind w:leftChars="0" w:left="530"/>
      </w:pPr>
      <w:r w:rsidRPr="0013321A">
        <w:rPr>
          <w:rFonts w:hint="eastAsia"/>
        </w:rPr>
        <w:t>隨時提高警覺，注意行人、車輛</w:t>
      </w:r>
      <w:r w:rsidR="002428BE" w:rsidRPr="0013321A">
        <w:rPr>
          <w:rFonts w:hint="eastAsia"/>
        </w:rPr>
        <w:t>及</w:t>
      </w:r>
      <w:r w:rsidR="00E71127" w:rsidRPr="0013321A">
        <w:rPr>
          <w:rFonts w:hint="eastAsia"/>
        </w:rPr>
        <w:t>路況</w:t>
      </w:r>
      <w:r w:rsidR="0075566B">
        <w:rPr>
          <w:rFonts w:hint="eastAsia"/>
        </w:rPr>
        <w:t>。</w:t>
      </w:r>
    </w:p>
    <w:p w14:paraId="699084A5" w14:textId="5AAA70A4" w:rsidR="0075566B" w:rsidRDefault="00601655" w:rsidP="00AE517D">
      <w:pPr>
        <w:pStyle w:val="2"/>
      </w:pPr>
      <w:bookmarkStart w:id="7" w:name="_Toc177904449"/>
      <w:r>
        <w:rPr>
          <w:rFonts w:cs="Times New Roman" w:hint="eastAsia"/>
        </w:rPr>
        <w:t>應變計畫</w:t>
      </w:r>
      <w:bookmarkEnd w:id="7"/>
    </w:p>
    <w:p w14:paraId="683D98C9" w14:textId="6EE5ADB2" w:rsidR="0075566B" w:rsidRDefault="00601655" w:rsidP="0013321A">
      <w:pPr>
        <w:pStyle w:val="a8"/>
        <w:numPr>
          <w:ilvl w:val="0"/>
          <w:numId w:val="32"/>
        </w:numPr>
        <w:ind w:leftChars="0"/>
      </w:pPr>
      <w:r w:rsidRPr="0013321A">
        <w:rPr>
          <w:rFonts w:hint="eastAsia"/>
        </w:rPr>
        <w:t>應變</w:t>
      </w:r>
      <w:r>
        <w:rPr>
          <w:rFonts w:cs="Times New Roman" w:hint="eastAsia"/>
        </w:rPr>
        <w:t>計畫</w:t>
      </w:r>
      <w:r w:rsidRPr="00764702">
        <w:rPr>
          <w:rFonts w:cs="Times New Roman" w:hint="eastAsia"/>
        </w:rPr>
        <w:t>制定</w:t>
      </w:r>
    </w:p>
    <w:p w14:paraId="1E1B57F9" w14:textId="1A76A86D" w:rsidR="0075566B" w:rsidRDefault="00601655" w:rsidP="0013321A">
      <w:pPr>
        <w:pStyle w:val="a8"/>
        <w:ind w:leftChars="0" w:left="530"/>
      </w:pPr>
      <w:r w:rsidRPr="0013321A">
        <w:rPr>
          <w:rFonts w:hint="eastAsia"/>
        </w:rPr>
        <w:t>針對可能發生的各類安全事故（如出勤車禍、車輛故障等），制定詳細的應急計畫，包</w:t>
      </w:r>
      <w:r w:rsidRPr="00764702">
        <w:rPr>
          <w:rFonts w:cs="Times New Roman" w:hint="eastAsia"/>
        </w:rPr>
        <w:t>括應對步驟、責任分配等</w:t>
      </w:r>
      <w:r w:rsidR="0075566B">
        <w:rPr>
          <w:rFonts w:hint="eastAsia"/>
        </w:rPr>
        <w:t>。</w:t>
      </w:r>
    </w:p>
    <w:p w14:paraId="1A0AB617" w14:textId="663D14C8" w:rsidR="0075566B" w:rsidRDefault="00601655" w:rsidP="0013321A">
      <w:pPr>
        <w:pStyle w:val="a8"/>
        <w:numPr>
          <w:ilvl w:val="0"/>
          <w:numId w:val="32"/>
        </w:numPr>
        <w:ind w:leftChars="0"/>
      </w:pPr>
      <w:r w:rsidRPr="0013321A">
        <w:rPr>
          <w:rFonts w:hint="eastAsia"/>
        </w:rPr>
        <w:t>演練</w:t>
      </w:r>
    </w:p>
    <w:p w14:paraId="27F84089" w14:textId="34CFD3C8" w:rsidR="0075566B" w:rsidRDefault="00601655" w:rsidP="0013321A">
      <w:pPr>
        <w:pStyle w:val="a8"/>
        <w:ind w:leftChars="0" w:left="530"/>
      </w:pPr>
      <w:r>
        <w:rPr>
          <w:rFonts w:cs="Times New Roman" w:hint="eastAsia"/>
        </w:rPr>
        <w:t>每半年組織</w:t>
      </w:r>
      <w:r>
        <w:rPr>
          <w:rFonts w:cs="Times New Roman" w:hint="eastAsia"/>
        </w:rPr>
        <w:t>1</w:t>
      </w:r>
      <w:r>
        <w:rPr>
          <w:rFonts w:cs="Times New Roman" w:hint="eastAsia"/>
        </w:rPr>
        <w:t>次</w:t>
      </w:r>
      <w:r w:rsidRPr="00764702">
        <w:rPr>
          <w:rFonts w:cs="Times New Roman" w:hint="eastAsia"/>
        </w:rPr>
        <w:t>演練，模擬不同類型的突發事件，檢驗</w:t>
      </w:r>
      <w:r>
        <w:rPr>
          <w:rFonts w:cs="Times New Roman" w:hint="eastAsia"/>
        </w:rPr>
        <w:t>應變計畫的有效性並提升全體人員的</w:t>
      </w:r>
      <w:r w:rsidRPr="00764702">
        <w:rPr>
          <w:rFonts w:cs="Times New Roman" w:hint="eastAsia"/>
        </w:rPr>
        <w:t>反應能力。並於演練結束後，進行全面評估，識別演練中暴露的問題並及時更新</w:t>
      </w:r>
      <w:r>
        <w:rPr>
          <w:rFonts w:cs="Times New Roman" w:hint="eastAsia"/>
        </w:rPr>
        <w:t>應變計畫</w:t>
      </w:r>
      <w:r w:rsidR="0075566B">
        <w:rPr>
          <w:rFonts w:hint="eastAsia"/>
        </w:rPr>
        <w:t>。</w:t>
      </w:r>
    </w:p>
    <w:p w14:paraId="352FF8EC" w14:textId="3ED7C1FD" w:rsidR="00601655" w:rsidRDefault="00601655" w:rsidP="0013321A">
      <w:pPr>
        <w:pStyle w:val="a8"/>
        <w:numPr>
          <w:ilvl w:val="0"/>
          <w:numId w:val="32"/>
        </w:numPr>
        <w:ind w:leftChars="0"/>
      </w:pPr>
      <w:r w:rsidRPr="00764702">
        <w:rPr>
          <w:rFonts w:hint="eastAsia"/>
        </w:rPr>
        <w:t>事故調查與報告</w:t>
      </w:r>
    </w:p>
    <w:p w14:paraId="7639DC07" w14:textId="2F160D73" w:rsidR="00601655" w:rsidRDefault="00601655" w:rsidP="0013321A">
      <w:pPr>
        <w:pStyle w:val="a8"/>
        <w:ind w:leftChars="0" w:left="530"/>
      </w:pPr>
      <w:r w:rsidRPr="00764702">
        <w:rPr>
          <w:rFonts w:cs="Times New Roman" w:hint="eastAsia"/>
        </w:rPr>
        <w:t>若發生安全事故，立即啟動</w:t>
      </w:r>
      <w:r>
        <w:rPr>
          <w:rFonts w:cs="Times New Roman" w:hint="eastAsia"/>
        </w:rPr>
        <w:t>應變機制</w:t>
      </w:r>
      <w:r w:rsidRPr="00764702">
        <w:rPr>
          <w:rFonts w:cs="Times New Roman" w:hint="eastAsia"/>
        </w:rPr>
        <w:t>，並成立事故調查小組，對事故原因進行深入分析，提出改進建議。並於事故處理完成後的</w:t>
      </w:r>
      <w:r w:rsidRPr="00764702">
        <w:rPr>
          <w:rFonts w:cs="Times New Roman" w:hint="eastAsia"/>
        </w:rPr>
        <w:t>72</w:t>
      </w:r>
      <w:r w:rsidRPr="00764702">
        <w:rPr>
          <w:rFonts w:cs="Times New Roman" w:hint="eastAsia"/>
        </w:rPr>
        <w:t>小時內提交事故報告，包括事故經過、原因分析、處理結果及防範措施</w:t>
      </w:r>
      <w:r>
        <w:rPr>
          <w:rFonts w:cs="Times New Roman" w:hint="eastAsia"/>
        </w:rPr>
        <w:t>。</w:t>
      </w:r>
    </w:p>
    <w:p w14:paraId="184AAF16" w14:textId="77777777" w:rsidR="009A4EB1" w:rsidRDefault="009A4EB1" w:rsidP="009A4EB1">
      <w:pPr>
        <w:widowControl/>
        <w:ind w:left="480"/>
      </w:pPr>
    </w:p>
    <w:p w14:paraId="4344CA56" w14:textId="68825A86" w:rsidR="009A4EB1" w:rsidRDefault="009A4EB1" w:rsidP="00B21139">
      <w:pPr>
        <w:pStyle w:val="1"/>
      </w:pPr>
      <w:bookmarkStart w:id="8" w:name="_Toc177904450"/>
      <w:r>
        <w:rPr>
          <w:rFonts w:hint="eastAsia"/>
        </w:rPr>
        <w:t>使用表單</w:t>
      </w:r>
      <w:bookmarkEnd w:id="8"/>
    </w:p>
    <w:p w14:paraId="3E8E0CE1" w14:textId="38F7A896" w:rsidR="00B201F0" w:rsidRDefault="00B201F0" w:rsidP="0013321A">
      <w:pPr>
        <w:pStyle w:val="a8"/>
        <w:numPr>
          <w:ilvl w:val="0"/>
          <w:numId w:val="33"/>
        </w:numPr>
        <w:ind w:leftChars="0"/>
      </w:pPr>
      <w:r w:rsidRPr="00B201F0">
        <w:rPr>
          <w:rFonts w:hint="eastAsia"/>
        </w:rPr>
        <w:t>人員具備之各類車輛駕駛證照清冊</w:t>
      </w:r>
    </w:p>
    <w:p w14:paraId="5A33ACC4" w14:textId="22B39AAE" w:rsidR="00B201F0" w:rsidRDefault="00B201F0" w:rsidP="0013321A">
      <w:pPr>
        <w:pStyle w:val="a8"/>
        <w:numPr>
          <w:ilvl w:val="0"/>
          <w:numId w:val="33"/>
        </w:numPr>
        <w:ind w:leftChars="0"/>
      </w:pPr>
      <w:r w:rsidRPr="00B201F0">
        <w:rPr>
          <w:rFonts w:hint="eastAsia"/>
        </w:rPr>
        <w:t>車輛相關突發事件</w:t>
      </w:r>
      <w:r w:rsidR="00AB7F80" w:rsidRPr="00AB7F80">
        <w:rPr>
          <w:rFonts w:hint="eastAsia"/>
        </w:rPr>
        <w:t>紀錄表</w:t>
      </w:r>
    </w:p>
    <w:p w14:paraId="732871FE" w14:textId="65388FE1" w:rsidR="00B201F0" w:rsidRDefault="00AB7F80" w:rsidP="0013321A">
      <w:pPr>
        <w:pStyle w:val="a8"/>
        <w:numPr>
          <w:ilvl w:val="0"/>
          <w:numId w:val="33"/>
        </w:numPr>
        <w:ind w:leftChars="0"/>
      </w:pPr>
      <w:r w:rsidRPr="00AB7F80">
        <w:rPr>
          <w:rFonts w:hint="eastAsia"/>
        </w:rPr>
        <w:t>肇事事故調查報告書</w:t>
      </w:r>
    </w:p>
    <w:p w14:paraId="4AC2F582" w14:textId="2E3B7A30" w:rsidR="00AB7F80" w:rsidRDefault="00B201F0" w:rsidP="00864C4F">
      <w:pPr>
        <w:pStyle w:val="a8"/>
        <w:numPr>
          <w:ilvl w:val="0"/>
          <w:numId w:val="33"/>
        </w:numPr>
        <w:ind w:leftChars="0"/>
      </w:pPr>
      <w:r w:rsidRPr="00B201F0">
        <w:rPr>
          <w:rFonts w:hint="eastAsia"/>
        </w:rPr>
        <w:t>執勤表</w:t>
      </w:r>
    </w:p>
    <w:p w14:paraId="2495B7AF" w14:textId="77777777" w:rsidR="00AB7F80" w:rsidRPr="00864C4F" w:rsidRDefault="00AB7F80" w:rsidP="00AB7F80"/>
    <w:sectPr w:rsidR="00AB7F80" w:rsidRPr="00864C4F" w:rsidSect="00B3303B">
      <w:footerReference w:type="default" r:id="rId12"/>
      <w:pgSz w:w="11906" w:h="16838"/>
      <w:pgMar w:top="1440" w:right="1080" w:bottom="1440" w:left="1080" w:header="680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F111F9" w14:textId="77777777" w:rsidR="00D15E33" w:rsidRDefault="00D15E33" w:rsidP="00234E57">
      <w:r>
        <w:separator/>
      </w:r>
    </w:p>
  </w:endnote>
  <w:endnote w:type="continuationSeparator" w:id="0">
    <w:p w14:paraId="71EEDA83" w14:textId="77777777" w:rsidR="00D15E33" w:rsidRDefault="00D15E33" w:rsidP="0023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2687193"/>
      <w:docPartObj>
        <w:docPartGallery w:val="Page Numbers (Bottom of Page)"/>
        <w:docPartUnique/>
      </w:docPartObj>
    </w:sdtPr>
    <w:sdtContent>
      <w:p w14:paraId="7AECE215" w14:textId="01C686DE" w:rsidR="00295DB6" w:rsidRDefault="00000000">
        <w:pPr>
          <w:pStyle w:val="a5"/>
          <w:jc w:val="center"/>
        </w:pPr>
      </w:p>
    </w:sdtContent>
  </w:sdt>
  <w:p w14:paraId="58DD607C" w14:textId="77777777" w:rsidR="00295DB6" w:rsidRDefault="00295D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A1E3B" w14:textId="4E675FFC" w:rsidR="00295DB6" w:rsidRDefault="00295DB6" w:rsidP="00A4675F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6695075"/>
      <w:docPartObj>
        <w:docPartGallery w:val="Page Numbers (Bottom of Page)"/>
        <w:docPartUnique/>
      </w:docPartObj>
    </w:sdtPr>
    <w:sdtContent>
      <w:p w14:paraId="1D38E0E1" w14:textId="40D43A4F" w:rsidR="00A4675F" w:rsidRDefault="00A4675F" w:rsidP="00A467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1655" w:rsidRPr="00601655">
          <w:rPr>
            <w:noProof/>
            <w:lang w:val="zh-TW"/>
          </w:rPr>
          <w:t>i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0701237"/>
      <w:docPartObj>
        <w:docPartGallery w:val="Page Numbers (Bottom of Page)"/>
        <w:docPartUnique/>
      </w:docPartObj>
    </w:sdtPr>
    <w:sdtContent>
      <w:p w14:paraId="3E72CBE7" w14:textId="4EA01243" w:rsidR="00295DB6" w:rsidRDefault="00295DB6" w:rsidP="00B330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1655" w:rsidRPr="00601655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578137" w14:textId="77777777" w:rsidR="00D15E33" w:rsidRDefault="00D15E33" w:rsidP="00234E57">
      <w:r>
        <w:separator/>
      </w:r>
    </w:p>
  </w:footnote>
  <w:footnote w:type="continuationSeparator" w:id="0">
    <w:p w14:paraId="17C76C4C" w14:textId="77777777" w:rsidR="00D15E33" w:rsidRDefault="00D15E33" w:rsidP="00234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7"/>
      <w:tblW w:w="0" w:type="auto"/>
      <w:tblLook w:val="04A0" w:firstRow="1" w:lastRow="0" w:firstColumn="1" w:lastColumn="0" w:noHBand="0" w:noVBand="1"/>
    </w:tblPr>
    <w:tblGrid>
      <w:gridCol w:w="6516"/>
      <w:gridCol w:w="3220"/>
    </w:tblGrid>
    <w:tr w:rsidR="00A4675F" w14:paraId="21969DD1" w14:textId="77777777" w:rsidTr="00BC3935">
      <w:tc>
        <w:tcPr>
          <w:tcW w:w="6516" w:type="dxa"/>
          <w:vMerge w:val="restart"/>
          <w:vAlign w:val="center"/>
        </w:tcPr>
        <w:p w14:paraId="248C1DE0" w14:textId="1E3F37BF" w:rsidR="00A4675F" w:rsidRDefault="00601655" w:rsidP="00A4675F">
          <w:pPr>
            <w:pStyle w:val="a3"/>
            <w:jc w:val="center"/>
          </w:pPr>
          <w:r w:rsidRPr="00601655">
            <w:rPr>
              <w:rFonts w:hint="eastAsia"/>
            </w:rPr>
            <w:t>車輛行駛時安全</w:t>
          </w:r>
          <w:r w:rsidR="00A4675F" w:rsidRPr="009A7568">
            <w:rPr>
              <w:rFonts w:hint="eastAsia"/>
            </w:rPr>
            <w:t>程序書</w:t>
          </w:r>
        </w:p>
      </w:tc>
      <w:tc>
        <w:tcPr>
          <w:tcW w:w="3220" w:type="dxa"/>
        </w:tcPr>
        <w:p w14:paraId="2E62DBCA" w14:textId="77777777" w:rsidR="00A4675F" w:rsidRDefault="00A4675F" w:rsidP="00A4675F">
          <w:pPr>
            <w:pStyle w:val="a3"/>
          </w:pPr>
          <w:r>
            <w:rPr>
              <w:rFonts w:hint="eastAsia"/>
            </w:rPr>
            <w:t>版　　次：</w:t>
          </w:r>
          <w:r>
            <w:rPr>
              <w:rFonts w:hint="eastAsia"/>
            </w:rPr>
            <w:t>1</w:t>
          </w:r>
          <w:r>
            <w:t>.0</w:t>
          </w:r>
        </w:p>
      </w:tc>
    </w:tr>
    <w:tr w:rsidR="00A4675F" w14:paraId="28ED8E4F" w14:textId="77777777" w:rsidTr="00BC3935">
      <w:tc>
        <w:tcPr>
          <w:tcW w:w="6516" w:type="dxa"/>
          <w:vMerge/>
        </w:tcPr>
        <w:p w14:paraId="2A310EB4" w14:textId="77777777" w:rsidR="00A4675F" w:rsidRDefault="00A4675F" w:rsidP="00A4675F">
          <w:pPr>
            <w:pStyle w:val="a3"/>
          </w:pPr>
        </w:p>
      </w:tc>
      <w:tc>
        <w:tcPr>
          <w:tcW w:w="3220" w:type="dxa"/>
        </w:tcPr>
        <w:p w14:paraId="370DD693" w14:textId="2A61E85E" w:rsidR="00A4675F" w:rsidRDefault="00A4675F" w:rsidP="00A4675F">
          <w:pPr>
            <w:pStyle w:val="a3"/>
          </w:pPr>
          <w:r>
            <w:rPr>
              <w:rFonts w:hint="eastAsia"/>
            </w:rPr>
            <w:t>文件編號：</w:t>
          </w:r>
          <w:r w:rsidR="0013321A" w:rsidRPr="0013321A">
            <w:rPr>
              <w:kern w:val="0"/>
            </w:rPr>
            <w:t>SH-P4-00</w:t>
          </w:r>
          <w:r w:rsidR="0013321A" w:rsidRPr="0013321A">
            <w:rPr>
              <w:rFonts w:hint="eastAsia"/>
              <w:kern w:val="0"/>
            </w:rPr>
            <w:t>3</w:t>
          </w:r>
        </w:p>
      </w:tc>
    </w:tr>
  </w:tbl>
  <w:p w14:paraId="3C793C6C" w14:textId="77777777" w:rsidR="00A4675F" w:rsidRDefault="00A467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E065E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7CE1431"/>
    <w:multiLevelType w:val="hybridMultilevel"/>
    <w:tmpl w:val="609845CE"/>
    <w:lvl w:ilvl="0" w:tplc="16BCAC20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4F35B71"/>
    <w:multiLevelType w:val="multilevel"/>
    <w:tmpl w:val="5F78106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eastAsia="標楷體" w:hAnsi="Times New Roman" w:hint="default"/>
        <w:b w:val="0"/>
        <w:i w:val="0"/>
        <w:sz w:val="24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1D75487A"/>
    <w:multiLevelType w:val="multilevel"/>
    <w:tmpl w:val="F4B09C5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202E3F4D"/>
    <w:multiLevelType w:val="hybridMultilevel"/>
    <w:tmpl w:val="584002E8"/>
    <w:lvl w:ilvl="0" w:tplc="96D6F928">
      <w:start w:val="1"/>
      <w:numFmt w:val="decimal"/>
      <w:suff w:val="space"/>
      <w:lvlText w:val="5.2.3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116028D"/>
    <w:multiLevelType w:val="multilevel"/>
    <w:tmpl w:val="6F36F14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6" w15:restartNumberingAfterBreak="0">
    <w:nsid w:val="22FA1B29"/>
    <w:multiLevelType w:val="hybridMultilevel"/>
    <w:tmpl w:val="785CE5A2"/>
    <w:lvl w:ilvl="0" w:tplc="2C2C0670">
      <w:start w:val="1"/>
      <w:numFmt w:val="decimal"/>
      <w:suff w:val="space"/>
      <w:lvlText w:val="5.4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26390B41"/>
    <w:multiLevelType w:val="hybridMultilevel"/>
    <w:tmpl w:val="11E4A6D4"/>
    <w:lvl w:ilvl="0" w:tplc="B5EA6968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8" w15:restartNumberingAfterBreak="0">
    <w:nsid w:val="27981B52"/>
    <w:multiLevelType w:val="hybridMultilevel"/>
    <w:tmpl w:val="11E4A6D4"/>
    <w:lvl w:ilvl="0" w:tplc="B5EA6968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9" w15:restartNumberingAfterBreak="0">
    <w:nsid w:val="28B73CEA"/>
    <w:multiLevelType w:val="hybridMultilevel"/>
    <w:tmpl w:val="45DC809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25F336F"/>
    <w:multiLevelType w:val="hybridMultilevel"/>
    <w:tmpl w:val="D124F792"/>
    <w:lvl w:ilvl="0" w:tplc="7AB4E7E8">
      <w:start w:val="1"/>
      <w:numFmt w:val="decimal"/>
      <w:suff w:val="space"/>
      <w:lvlText w:val="5.4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363252D6"/>
    <w:multiLevelType w:val="multilevel"/>
    <w:tmpl w:val="571ADDF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2" w15:restartNumberingAfterBreak="0">
    <w:nsid w:val="37502D89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3B656216"/>
    <w:multiLevelType w:val="hybridMultilevel"/>
    <w:tmpl w:val="EA66CDFA"/>
    <w:lvl w:ilvl="0" w:tplc="6DCE1548">
      <w:start w:val="1"/>
      <w:numFmt w:val="decimal"/>
      <w:suff w:val="space"/>
      <w:lvlText w:val="6.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C170CAC"/>
    <w:multiLevelType w:val="hybridMultilevel"/>
    <w:tmpl w:val="11E4A6D4"/>
    <w:lvl w:ilvl="0" w:tplc="B5EA6968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5" w15:restartNumberingAfterBreak="0">
    <w:nsid w:val="3E33763A"/>
    <w:multiLevelType w:val="hybridMultilevel"/>
    <w:tmpl w:val="B43E215A"/>
    <w:lvl w:ilvl="0" w:tplc="8D740484">
      <w:start w:val="1"/>
      <w:numFmt w:val="decimal"/>
      <w:suff w:val="space"/>
      <w:lvlText w:val="5.2.1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43A13D9B"/>
    <w:multiLevelType w:val="hybridMultilevel"/>
    <w:tmpl w:val="39F86C64"/>
    <w:lvl w:ilvl="0" w:tplc="1A382922">
      <w:start w:val="1"/>
      <w:numFmt w:val="decimal"/>
      <w:suff w:val="space"/>
      <w:lvlText w:val="5.6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6515F1F"/>
    <w:multiLevelType w:val="multilevel"/>
    <w:tmpl w:val="D72E8B9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8" w15:restartNumberingAfterBreak="0">
    <w:nsid w:val="4A69607E"/>
    <w:multiLevelType w:val="hybridMultilevel"/>
    <w:tmpl w:val="368E3B88"/>
    <w:lvl w:ilvl="0" w:tplc="7FD46022">
      <w:start w:val="1"/>
      <w:numFmt w:val="decimal"/>
      <w:suff w:val="space"/>
      <w:lvlText w:val="5.5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 w15:restartNumberingAfterBreak="0">
    <w:nsid w:val="549F1322"/>
    <w:multiLevelType w:val="hybridMultilevel"/>
    <w:tmpl w:val="4EF8FA64"/>
    <w:lvl w:ilvl="0" w:tplc="435A33EE">
      <w:start w:val="1"/>
      <w:numFmt w:val="decimal"/>
      <w:suff w:val="space"/>
      <w:lvlText w:val="5.3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0" w15:restartNumberingAfterBreak="0">
    <w:nsid w:val="61037100"/>
    <w:multiLevelType w:val="hybridMultilevel"/>
    <w:tmpl w:val="F9BE8ACE"/>
    <w:lvl w:ilvl="0" w:tplc="4BD451BC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675758E"/>
    <w:multiLevelType w:val="hybridMultilevel"/>
    <w:tmpl w:val="11E4A6D4"/>
    <w:lvl w:ilvl="0" w:tplc="B5EA6968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2" w15:restartNumberingAfterBreak="0">
    <w:nsid w:val="6AC601A2"/>
    <w:multiLevelType w:val="hybridMultilevel"/>
    <w:tmpl w:val="C968180C"/>
    <w:lvl w:ilvl="0" w:tplc="E5AA4C06">
      <w:start w:val="1"/>
      <w:numFmt w:val="decimal"/>
      <w:suff w:val="space"/>
      <w:lvlText w:val="5.2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3600668"/>
    <w:multiLevelType w:val="multilevel"/>
    <w:tmpl w:val="7C88DBE8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1.%1"/>
      <w:lvlJc w:val="left"/>
      <w:pPr>
        <w:ind w:left="992" w:hanging="567"/>
      </w:pPr>
      <w:rPr>
        <w:rFonts w:ascii="Times New Roman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4" w15:restartNumberingAfterBreak="0">
    <w:nsid w:val="738D4077"/>
    <w:multiLevelType w:val="hybridMultilevel"/>
    <w:tmpl w:val="11E4A6D4"/>
    <w:lvl w:ilvl="0" w:tplc="B5EA6968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5" w15:restartNumberingAfterBreak="0">
    <w:nsid w:val="7B204700"/>
    <w:multiLevelType w:val="multilevel"/>
    <w:tmpl w:val="4D08A548"/>
    <w:lvl w:ilvl="0">
      <w:start w:val="1"/>
      <w:numFmt w:val="taiwaneseCountingThousand"/>
      <w:pStyle w:val="1"/>
      <w:suff w:val="nothing"/>
      <w:lvlText w:val="%1、"/>
      <w:lvlJc w:val="left"/>
      <w:pPr>
        <w:ind w:left="425" w:hanging="425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4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0" w:firstLine="284"/>
      </w:pPr>
      <w:rPr>
        <w:rFonts w:ascii="Times New Roman" w:eastAsia="標楷體" w:hAnsi="Times New Roman" w:hint="default"/>
        <w:b w:val="0"/>
        <w:i w:val="0"/>
        <w:sz w:val="24"/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0" w:firstLine="567"/>
      </w:pPr>
      <w:rPr>
        <w:rFonts w:ascii="Times New Roman" w:eastAsia="標楷體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1434938163">
    <w:abstractNumId w:val="9"/>
  </w:num>
  <w:num w:numId="2" w16cid:durableId="1009529276">
    <w:abstractNumId w:val="1"/>
  </w:num>
  <w:num w:numId="3" w16cid:durableId="1769108917">
    <w:abstractNumId w:val="12"/>
  </w:num>
  <w:num w:numId="4" w16cid:durableId="617569430">
    <w:abstractNumId w:val="0"/>
  </w:num>
  <w:num w:numId="5" w16cid:durableId="1795633945">
    <w:abstractNumId w:val="15"/>
  </w:num>
  <w:num w:numId="6" w16cid:durableId="1548838915">
    <w:abstractNumId w:val="22"/>
  </w:num>
  <w:num w:numId="7" w16cid:durableId="526481238">
    <w:abstractNumId w:val="4"/>
  </w:num>
  <w:num w:numId="8" w16cid:durableId="1754009126">
    <w:abstractNumId w:val="19"/>
  </w:num>
  <w:num w:numId="9" w16cid:durableId="117334858">
    <w:abstractNumId w:val="6"/>
  </w:num>
  <w:num w:numId="10" w16cid:durableId="848955196">
    <w:abstractNumId w:val="10"/>
  </w:num>
  <w:num w:numId="11" w16cid:durableId="1845976176">
    <w:abstractNumId w:val="18"/>
  </w:num>
  <w:num w:numId="12" w16cid:durableId="1059325749">
    <w:abstractNumId w:val="16"/>
  </w:num>
  <w:num w:numId="13" w16cid:durableId="764766341">
    <w:abstractNumId w:val="13"/>
  </w:num>
  <w:num w:numId="14" w16cid:durableId="1414736321">
    <w:abstractNumId w:val="2"/>
  </w:num>
  <w:num w:numId="15" w16cid:durableId="2077971339">
    <w:abstractNumId w:val="20"/>
  </w:num>
  <w:num w:numId="16" w16cid:durableId="1155534049">
    <w:abstractNumId w:val="2"/>
  </w:num>
  <w:num w:numId="17" w16cid:durableId="301739894">
    <w:abstractNumId w:val="2"/>
  </w:num>
  <w:num w:numId="18" w16cid:durableId="1673995826">
    <w:abstractNumId w:val="3"/>
  </w:num>
  <w:num w:numId="19" w16cid:durableId="2019498005">
    <w:abstractNumId w:val="23"/>
  </w:num>
  <w:num w:numId="20" w16cid:durableId="539367505">
    <w:abstractNumId w:val="3"/>
  </w:num>
  <w:num w:numId="21" w16cid:durableId="1420062418">
    <w:abstractNumId w:val="3"/>
  </w:num>
  <w:num w:numId="22" w16cid:durableId="1351646652">
    <w:abstractNumId w:val="3"/>
  </w:num>
  <w:num w:numId="23" w16cid:durableId="1802579514">
    <w:abstractNumId w:val="3"/>
  </w:num>
  <w:num w:numId="24" w16cid:durableId="1884975654">
    <w:abstractNumId w:val="3"/>
  </w:num>
  <w:num w:numId="25" w16cid:durableId="771978435">
    <w:abstractNumId w:val="11"/>
  </w:num>
  <w:num w:numId="26" w16cid:durableId="1980574153">
    <w:abstractNumId w:val="17"/>
  </w:num>
  <w:num w:numId="27" w16cid:durableId="403340891">
    <w:abstractNumId w:val="5"/>
  </w:num>
  <w:num w:numId="28" w16cid:durableId="338120733">
    <w:abstractNumId w:val="25"/>
  </w:num>
  <w:num w:numId="29" w16cid:durableId="2143648863">
    <w:abstractNumId w:val="24"/>
  </w:num>
  <w:num w:numId="30" w16cid:durableId="490633226">
    <w:abstractNumId w:val="7"/>
  </w:num>
  <w:num w:numId="31" w16cid:durableId="1335379820">
    <w:abstractNumId w:val="21"/>
  </w:num>
  <w:num w:numId="32" w16cid:durableId="1555004255">
    <w:abstractNumId w:val="8"/>
  </w:num>
  <w:num w:numId="33" w16cid:durableId="93945904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D1"/>
    <w:rsid w:val="00023B53"/>
    <w:rsid w:val="00032BE6"/>
    <w:rsid w:val="000374A5"/>
    <w:rsid w:val="00044380"/>
    <w:rsid w:val="000712F4"/>
    <w:rsid w:val="00075DDB"/>
    <w:rsid w:val="00094E23"/>
    <w:rsid w:val="000C0E13"/>
    <w:rsid w:val="000F4A37"/>
    <w:rsid w:val="00117221"/>
    <w:rsid w:val="0013321A"/>
    <w:rsid w:val="001454A9"/>
    <w:rsid w:val="0015030B"/>
    <w:rsid w:val="00165E59"/>
    <w:rsid w:val="001A69F4"/>
    <w:rsid w:val="001D2F60"/>
    <w:rsid w:val="001E0C19"/>
    <w:rsid w:val="001E1197"/>
    <w:rsid w:val="0020607F"/>
    <w:rsid w:val="0023021D"/>
    <w:rsid w:val="00234E57"/>
    <w:rsid w:val="00237CC9"/>
    <w:rsid w:val="002428BE"/>
    <w:rsid w:val="00274C0F"/>
    <w:rsid w:val="00295DB6"/>
    <w:rsid w:val="002D5DF9"/>
    <w:rsid w:val="002E6157"/>
    <w:rsid w:val="0034047D"/>
    <w:rsid w:val="00367762"/>
    <w:rsid w:val="00391343"/>
    <w:rsid w:val="003A5A2B"/>
    <w:rsid w:val="00400721"/>
    <w:rsid w:val="00404543"/>
    <w:rsid w:val="00473972"/>
    <w:rsid w:val="0047652C"/>
    <w:rsid w:val="004A29C8"/>
    <w:rsid w:val="004E3AFB"/>
    <w:rsid w:val="00525B99"/>
    <w:rsid w:val="00544471"/>
    <w:rsid w:val="0055180D"/>
    <w:rsid w:val="00566077"/>
    <w:rsid w:val="005D0F5F"/>
    <w:rsid w:val="005E3BEB"/>
    <w:rsid w:val="005E3FEB"/>
    <w:rsid w:val="00601655"/>
    <w:rsid w:val="006A2668"/>
    <w:rsid w:val="006A6046"/>
    <w:rsid w:val="006C3682"/>
    <w:rsid w:val="006F4D2B"/>
    <w:rsid w:val="00701AB5"/>
    <w:rsid w:val="0071186D"/>
    <w:rsid w:val="00742C22"/>
    <w:rsid w:val="0075566B"/>
    <w:rsid w:val="007671E6"/>
    <w:rsid w:val="00786A36"/>
    <w:rsid w:val="00797FDE"/>
    <w:rsid w:val="007A305C"/>
    <w:rsid w:val="007C26F2"/>
    <w:rsid w:val="007D1371"/>
    <w:rsid w:val="007F430A"/>
    <w:rsid w:val="008226BD"/>
    <w:rsid w:val="00827277"/>
    <w:rsid w:val="00830DDB"/>
    <w:rsid w:val="00864C4F"/>
    <w:rsid w:val="008650DC"/>
    <w:rsid w:val="008A11FD"/>
    <w:rsid w:val="009143DA"/>
    <w:rsid w:val="00930A40"/>
    <w:rsid w:val="00932BC7"/>
    <w:rsid w:val="00952C8F"/>
    <w:rsid w:val="009A4EB1"/>
    <w:rsid w:val="009A5410"/>
    <w:rsid w:val="009A65AB"/>
    <w:rsid w:val="009A7568"/>
    <w:rsid w:val="009C7B72"/>
    <w:rsid w:val="009D3304"/>
    <w:rsid w:val="009F1E62"/>
    <w:rsid w:val="00A0044C"/>
    <w:rsid w:val="00A01891"/>
    <w:rsid w:val="00A4675F"/>
    <w:rsid w:val="00A80D8A"/>
    <w:rsid w:val="00A82745"/>
    <w:rsid w:val="00AB7F80"/>
    <w:rsid w:val="00AC06D1"/>
    <w:rsid w:val="00AC7B0E"/>
    <w:rsid w:val="00AD3004"/>
    <w:rsid w:val="00AE517D"/>
    <w:rsid w:val="00AE64C6"/>
    <w:rsid w:val="00B201F0"/>
    <w:rsid w:val="00B20487"/>
    <w:rsid w:val="00B21139"/>
    <w:rsid w:val="00B3303B"/>
    <w:rsid w:val="00B463A3"/>
    <w:rsid w:val="00B91FE3"/>
    <w:rsid w:val="00BB5234"/>
    <w:rsid w:val="00BC3935"/>
    <w:rsid w:val="00BC7675"/>
    <w:rsid w:val="00BE49BC"/>
    <w:rsid w:val="00C57E47"/>
    <w:rsid w:val="00C767B6"/>
    <w:rsid w:val="00CD6EA7"/>
    <w:rsid w:val="00D0678D"/>
    <w:rsid w:val="00D15E33"/>
    <w:rsid w:val="00D47604"/>
    <w:rsid w:val="00DA03D2"/>
    <w:rsid w:val="00DE72B5"/>
    <w:rsid w:val="00DF13A1"/>
    <w:rsid w:val="00E24B86"/>
    <w:rsid w:val="00E44361"/>
    <w:rsid w:val="00E551DA"/>
    <w:rsid w:val="00E55D33"/>
    <w:rsid w:val="00E71127"/>
    <w:rsid w:val="00E71BE8"/>
    <w:rsid w:val="00E8640F"/>
    <w:rsid w:val="00F1716C"/>
    <w:rsid w:val="00F24BAB"/>
    <w:rsid w:val="00F50B3D"/>
    <w:rsid w:val="00F540B2"/>
    <w:rsid w:val="00F55047"/>
    <w:rsid w:val="00F6420B"/>
    <w:rsid w:val="00F73852"/>
    <w:rsid w:val="00F759B0"/>
    <w:rsid w:val="00FB4704"/>
    <w:rsid w:val="00FD197D"/>
    <w:rsid w:val="00FE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73FDD"/>
  <w15:chartTrackingRefBased/>
  <w15:docId w15:val="{8EC20836-0675-45C7-B8C9-6C32ED12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2B"/>
    <w:pPr>
      <w:widowControl w:val="0"/>
      <w:jc w:val="both"/>
    </w:pPr>
    <w:rPr>
      <w:rFonts w:ascii="Times New Roman" w:eastAsia="標楷體" w:hAnsi="Times New Roman"/>
    </w:rPr>
  </w:style>
  <w:style w:type="paragraph" w:styleId="1">
    <w:name w:val="heading 1"/>
    <w:basedOn w:val="a"/>
    <w:next w:val="a"/>
    <w:link w:val="10"/>
    <w:uiPriority w:val="9"/>
    <w:qFormat/>
    <w:rsid w:val="00B21139"/>
    <w:pPr>
      <w:keepNext/>
      <w:numPr>
        <w:numId w:val="28"/>
      </w:numPr>
      <w:outlineLvl w:val="0"/>
    </w:pPr>
    <w:rPr>
      <w:rFonts w:cstheme="majorBidi"/>
      <w:b/>
      <w:bCs/>
      <w:kern w:val="52"/>
      <w:sz w:val="28"/>
      <w:szCs w:val="52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566077"/>
    <w:pPr>
      <w:keepNext/>
      <w:numPr>
        <w:ilvl w:val="1"/>
        <w:numId w:val="28"/>
      </w:numPr>
      <w:outlineLvl w:val="1"/>
    </w:pPr>
    <w:rPr>
      <w:rFonts w:cstheme="majorBidi"/>
      <w:b/>
      <w:bCs/>
      <w:szCs w:val="4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AE517D"/>
    <w:pPr>
      <w:keepNext/>
      <w:numPr>
        <w:ilvl w:val="2"/>
        <w:numId w:val="28"/>
      </w:numPr>
      <w:outlineLvl w:val="2"/>
    </w:pPr>
    <w:rPr>
      <w:rFonts w:cstheme="majorBidi"/>
      <w:szCs w:val="24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E551DA"/>
    <w:pPr>
      <w:keepNext/>
      <w:numPr>
        <w:ilvl w:val="3"/>
        <w:numId w:val="28"/>
      </w:numPr>
      <w:outlineLvl w:val="3"/>
    </w:pPr>
    <w:rPr>
      <w:rFonts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34E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34E57"/>
    <w:rPr>
      <w:sz w:val="20"/>
      <w:szCs w:val="20"/>
    </w:rPr>
  </w:style>
  <w:style w:type="table" w:styleId="a7">
    <w:name w:val="Table Grid"/>
    <w:basedOn w:val="a1"/>
    <w:uiPriority w:val="39"/>
    <w:rsid w:val="00F50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44380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B21139"/>
    <w:rPr>
      <w:rFonts w:ascii="Times New Roman" w:eastAsia="標楷體" w:hAnsi="Times New Roman" w:cstheme="majorBidi"/>
      <w:b/>
      <w:bCs/>
      <w:kern w:val="52"/>
      <w:sz w:val="28"/>
      <w:szCs w:val="52"/>
    </w:rPr>
  </w:style>
  <w:style w:type="character" w:customStyle="1" w:styleId="20">
    <w:name w:val="標題 2 字元"/>
    <w:basedOn w:val="a0"/>
    <w:uiPriority w:val="9"/>
    <w:rsid w:val="00094E23"/>
    <w:rPr>
      <w:rFonts w:ascii="Times New Roman" w:eastAsia="標楷體" w:hAnsi="Times New Roman" w:cstheme="majorBidi"/>
      <w:bCs/>
      <w:szCs w:val="48"/>
    </w:rPr>
  </w:style>
  <w:style w:type="character" w:customStyle="1" w:styleId="30">
    <w:name w:val="標題 3 字元"/>
    <w:basedOn w:val="a0"/>
    <w:link w:val="3"/>
    <w:uiPriority w:val="9"/>
    <w:rsid w:val="00AE517D"/>
    <w:rPr>
      <w:rFonts w:ascii="Times New Roman" w:eastAsia="標楷體" w:hAnsi="Times New Roman" w:cstheme="majorBidi"/>
      <w:szCs w:val="24"/>
    </w:rPr>
  </w:style>
  <w:style w:type="character" w:customStyle="1" w:styleId="40">
    <w:name w:val="標題 4 字元"/>
    <w:basedOn w:val="a0"/>
    <w:link w:val="4"/>
    <w:uiPriority w:val="9"/>
    <w:rsid w:val="00E551DA"/>
    <w:rPr>
      <w:rFonts w:ascii="Times New Roman" w:eastAsia="標楷體" w:hAnsi="Times New Roman" w:cstheme="majorBidi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5E3BEB"/>
  </w:style>
  <w:style w:type="paragraph" w:styleId="22">
    <w:name w:val="toc 2"/>
    <w:basedOn w:val="a"/>
    <w:next w:val="a"/>
    <w:autoRedefine/>
    <w:uiPriority w:val="39"/>
    <w:unhideWhenUsed/>
    <w:rsid w:val="005E3BEB"/>
    <w:pPr>
      <w:ind w:leftChars="200" w:left="480"/>
    </w:pPr>
  </w:style>
  <w:style w:type="paragraph" w:styleId="31">
    <w:name w:val="toc 3"/>
    <w:basedOn w:val="a"/>
    <w:next w:val="a"/>
    <w:autoRedefine/>
    <w:uiPriority w:val="39"/>
    <w:unhideWhenUsed/>
    <w:rsid w:val="005E3BEB"/>
    <w:pPr>
      <w:ind w:leftChars="400" w:left="960"/>
    </w:pPr>
  </w:style>
  <w:style w:type="paragraph" w:styleId="41">
    <w:name w:val="toc 4"/>
    <w:basedOn w:val="a"/>
    <w:next w:val="a"/>
    <w:autoRedefine/>
    <w:uiPriority w:val="39"/>
    <w:unhideWhenUsed/>
    <w:rsid w:val="005E3BEB"/>
    <w:pPr>
      <w:ind w:leftChars="600" w:left="1440"/>
    </w:pPr>
  </w:style>
  <w:style w:type="character" w:customStyle="1" w:styleId="21">
    <w:name w:val="標題 2 字元1"/>
    <w:basedOn w:val="a0"/>
    <w:link w:val="2"/>
    <w:uiPriority w:val="9"/>
    <w:rsid w:val="00566077"/>
    <w:rPr>
      <w:rFonts w:ascii="Times New Roman" w:eastAsia="標楷體" w:hAnsi="Times New Roman" w:cstheme="majorBidi"/>
      <w:b/>
      <w:bCs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2AA74-BC69-4BCC-958F-0928A028E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Huang</dc:creator>
  <cp:keywords/>
  <dc:description/>
  <cp:lastModifiedBy>亭儀 江</cp:lastModifiedBy>
  <cp:revision>120</cp:revision>
  <cp:lastPrinted>2024-11-27T01:18:00Z</cp:lastPrinted>
  <dcterms:created xsi:type="dcterms:W3CDTF">2024-09-02T11:38:00Z</dcterms:created>
  <dcterms:modified xsi:type="dcterms:W3CDTF">2024-11-27T01:19:00Z</dcterms:modified>
</cp:coreProperties>
</file>